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71" w:rsidRDefault="00F93CB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-1071880</wp:posOffset>
            </wp:positionH>
            <wp:positionV relativeFrom="margin">
              <wp:posOffset>-709930</wp:posOffset>
            </wp:positionV>
            <wp:extent cx="7579360" cy="10681970"/>
            <wp:effectExtent l="19050" t="0" r="2540" b="0"/>
            <wp:wrapSquare wrapText="bothSides"/>
            <wp:docPr id="9" name="Рисунок 9" descr="C:\Users\IVAN\Desktop\титульник на осень одеж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VAN\Desktop\титульник на осень одежд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68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 w:rsidR="00651D71">
        <w:br w:type="page"/>
      </w:r>
    </w:p>
    <w:p w:rsidR="009979AD" w:rsidRDefault="009979AD" w:rsidP="00997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</w:rPr>
      </w:pPr>
      <w:r w:rsidRPr="009979AD">
        <w:rPr>
          <w:rFonts w:ascii="Times New Roman" w:eastAsia="Times New Roman" w:hAnsi="Times New Roman" w:cs="Times New Roman"/>
          <w:b/>
          <w:bCs/>
          <w:iCs/>
          <w:color w:val="000000"/>
          <w:sz w:val="40"/>
        </w:rPr>
        <w:lastRenderedPageBreak/>
        <w:t>Рекомендации для родителей «Как правильно одевать ребенка осенью!»</w:t>
      </w:r>
      <w:r w:rsidR="00D102B0">
        <w:rPr>
          <w:rFonts w:ascii="Times New Roman" w:eastAsia="Times New Roman" w:hAnsi="Times New Roman" w:cs="Times New Roman"/>
          <w:b/>
          <w:bCs/>
          <w:iCs/>
          <w:color w:val="000000"/>
          <w:sz w:val="40"/>
        </w:rPr>
        <w:t>.</w:t>
      </w:r>
    </w:p>
    <w:p w:rsidR="00D102B0" w:rsidRPr="009979AD" w:rsidRDefault="00D102B0" w:rsidP="00997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</w:rPr>
      </w:pPr>
    </w:p>
    <w:p w:rsidR="00562D67" w:rsidRPr="00562D67" w:rsidRDefault="00562D67" w:rsidP="00562D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D67">
        <w:rPr>
          <w:rFonts w:ascii="Times New Roman" w:hAnsi="Times New Roman" w:cs="Times New Roman"/>
          <w:sz w:val="28"/>
          <w:szCs w:val="28"/>
        </w:rPr>
        <w:t xml:space="preserve">Осень – прекрасное время года. Природа сменила яркие изумруды на рубины в золотой оправе, </w:t>
      </w:r>
      <w:proofErr w:type="gramStart"/>
      <w:r w:rsidRPr="00562D67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Pr="00562D67">
        <w:rPr>
          <w:rFonts w:ascii="Times New Roman" w:hAnsi="Times New Roman" w:cs="Times New Roman"/>
          <w:sz w:val="28"/>
          <w:szCs w:val="28"/>
        </w:rPr>
        <w:t xml:space="preserve"> спала летняя жара, дожди смыли с тротуаров залежавшуюся пыль, воздух стал прозрачнее и свежее.</w:t>
      </w:r>
    </w:p>
    <w:p w:rsidR="00562D67" w:rsidRPr="00562D67" w:rsidRDefault="00562D67" w:rsidP="00562D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D67">
        <w:rPr>
          <w:rFonts w:ascii="Times New Roman" w:hAnsi="Times New Roman" w:cs="Times New Roman"/>
          <w:sz w:val="28"/>
          <w:szCs w:val="28"/>
        </w:rPr>
        <w:t>Хочется беззаботно наслаждаться последними теплыми днями перед долгой зимой, но осень – барышня капризная и непредсказуемая, расслабиться не дает: сегодня сыро и ветрено, завтра – жара, а пройдет пара недель – того и гляди снег выпадет.</w:t>
      </w:r>
    </w:p>
    <w:p w:rsidR="00562D67" w:rsidRPr="00562D67" w:rsidRDefault="00562D67" w:rsidP="00562D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D67">
        <w:rPr>
          <w:rFonts w:ascii="Times New Roman" w:hAnsi="Times New Roman" w:cs="Times New Roman"/>
          <w:sz w:val="28"/>
          <w:szCs w:val="28"/>
        </w:rPr>
        <w:t>«Что надеть» – наверное, самый популярный вопрос в эту пору. Но одно дело, когда не знаешь, </w:t>
      </w:r>
      <w:hyperlink r:id="rId6" w:tgtFrame="_blank" w:history="1">
        <w:r w:rsidRPr="00562D67">
          <w:rPr>
            <w:rStyle w:val="a6"/>
            <w:rFonts w:ascii="Times New Roman" w:hAnsi="Times New Roman" w:cs="Times New Roman"/>
            <w:sz w:val="28"/>
            <w:szCs w:val="28"/>
          </w:rPr>
          <w:t>какую одежду выбрать для себя</w:t>
        </w:r>
      </w:hyperlink>
      <w:r w:rsidRPr="00562D67">
        <w:rPr>
          <w:rFonts w:ascii="Times New Roman" w:hAnsi="Times New Roman" w:cs="Times New Roman"/>
          <w:sz w:val="28"/>
          <w:szCs w:val="28"/>
        </w:rPr>
        <w:t>, а другое – когда нужно позаботиться еще и о ребенке. Решить эту задачу будет проще, если заранее задуматься над составлением детского осеннего гардероба.</w:t>
      </w:r>
    </w:p>
    <w:p w:rsidR="00F63E4D" w:rsidRDefault="00562D6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-71755</wp:posOffset>
            </wp:positionH>
            <wp:positionV relativeFrom="margin">
              <wp:posOffset>4324985</wp:posOffset>
            </wp:positionV>
            <wp:extent cx="5929630" cy="4453255"/>
            <wp:effectExtent l="19050" t="0" r="0" b="0"/>
            <wp:wrapSquare wrapText="bothSides"/>
            <wp:docPr id="13" name="Рисунок 13" descr="C:\Users\IVAN\Desktop\фото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VAN\Desktop\фото осень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i1026" type="#_x0000_t75" alt="" style="width:23.7pt;height:23.7pt"/>
        </w:pict>
      </w:r>
    </w:p>
    <w:p w:rsidR="00F63E4D" w:rsidRDefault="00F63E4D">
      <w:r>
        <w:br w:type="page"/>
      </w:r>
    </w:p>
    <w:p w:rsidR="00F65B16" w:rsidRPr="00A17980" w:rsidRDefault="005E0B19" w:rsidP="00F65B1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17980">
        <w:rPr>
          <w:rFonts w:ascii="Times New Roman" w:hAnsi="Times New Roman" w:cs="Times New Roman"/>
          <w:b/>
          <w:sz w:val="32"/>
          <w:szCs w:val="32"/>
        </w:rPr>
        <w:lastRenderedPageBreak/>
        <w:t>Просмотрите н</w:t>
      </w:r>
      <w:r w:rsidR="00F65B16" w:rsidRPr="00A17980">
        <w:rPr>
          <w:rFonts w:ascii="Times New Roman" w:hAnsi="Times New Roman" w:cs="Times New Roman"/>
          <w:b/>
          <w:sz w:val="32"/>
          <w:szCs w:val="32"/>
        </w:rPr>
        <w:t>есколько рекомен</w:t>
      </w:r>
      <w:r w:rsidR="00A17980" w:rsidRPr="00A17980">
        <w:rPr>
          <w:rFonts w:ascii="Times New Roman" w:hAnsi="Times New Roman" w:cs="Times New Roman"/>
          <w:b/>
          <w:sz w:val="32"/>
          <w:szCs w:val="32"/>
        </w:rPr>
        <w:t>даций, как одеть ребёнка осенью!</w:t>
      </w:r>
    </w:p>
    <w:p w:rsidR="00F65B16" w:rsidRPr="00F65B16" w:rsidRDefault="00F65B16" w:rsidP="00F65B16">
      <w:pPr>
        <w:jc w:val="both"/>
        <w:rPr>
          <w:rFonts w:ascii="Times New Roman" w:hAnsi="Times New Roman" w:cs="Times New Roman"/>
          <w:sz w:val="32"/>
          <w:szCs w:val="32"/>
        </w:rPr>
      </w:pPr>
      <w:r w:rsidRPr="00F87559">
        <w:rPr>
          <w:rFonts w:ascii="Times New Roman" w:hAnsi="Times New Roman" w:cs="Times New Roman"/>
          <w:b/>
          <w:sz w:val="32"/>
          <w:szCs w:val="32"/>
          <w:u w:val="single"/>
        </w:rPr>
        <w:t>1.Верхняя одежда:</w:t>
      </w:r>
      <w:r w:rsidRPr="00F65B16">
        <w:rPr>
          <w:rFonts w:ascii="Times New Roman" w:hAnsi="Times New Roman" w:cs="Times New Roman"/>
          <w:sz w:val="32"/>
          <w:szCs w:val="32"/>
        </w:rPr>
        <w:t xml:space="preserve"> ветровка для сухой и тёплой погоды, плащ-дождевик для прохладной и влажной погоды, тёплая куртка для холодов и ветра.</w:t>
      </w:r>
    </w:p>
    <w:p w:rsidR="00F65B16" w:rsidRPr="00F65B16" w:rsidRDefault="00F65B16" w:rsidP="00F65B16">
      <w:pPr>
        <w:jc w:val="both"/>
        <w:rPr>
          <w:rFonts w:ascii="Times New Roman" w:hAnsi="Times New Roman" w:cs="Times New Roman"/>
          <w:sz w:val="32"/>
          <w:szCs w:val="32"/>
        </w:rPr>
      </w:pPr>
      <w:r w:rsidRPr="00F87559">
        <w:rPr>
          <w:rFonts w:ascii="Times New Roman" w:hAnsi="Times New Roman" w:cs="Times New Roman"/>
          <w:b/>
          <w:sz w:val="32"/>
          <w:szCs w:val="32"/>
          <w:u w:val="single"/>
        </w:rPr>
        <w:t>2.Одежда под куртку:</w:t>
      </w:r>
      <w:r w:rsidRPr="00F65B16">
        <w:rPr>
          <w:rFonts w:ascii="Times New Roman" w:hAnsi="Times New Roman" w:cs="Times New Roman"/>
          <w:sz w:val="32"/>
          <w:szCs w:val="32"/>
        </w:rPr>
        <w:t xml:space="preserve"> водолазка, рубашка или джемпер с длинными рукавами, жилет.</w:t>
      </w:r>
    </w:p>
    <w:p w:rsidR="00F65B16" w:rsidRPr="00F65B16" w:rsidRDefault="00F65B16" w:rsidP="00F65B16">
      <w:pPr>
        <w:jc w:val="both"/>
        <w:rPr>
          <w:rFonts w:ascii="Times New Roman" w:hAnsi="Times New Roman" w:cs="Times New Roman"/>
          <w:sz w:val="32"/>
          <w:szCs w:val="32"/>
        </w:rPr>
      </w:pPr>
      <w:r w:rsidRPr="00F87559">
        <w:rPr>
          <w:rFonts w:ascii="Times New Roman" w:hAnsi="Times New Roman" w:cs="Times New Roman"/>
          <w:b/>
          <w:sz w:val="32"/>
          <w:szCs w:val="32"/>
          <w:u w:val="single"/>
        </w:rPr>
        <w:t>3.Штаны:</w:t>
      </w:r>
      <w:r w:rsidRPr="00F65B16">
        <w:rPr>
          <w:rFonts w:ascii="Times New Roman" w:hAnsi="Times New Roman" w:cs="Times New Roman"/>
          <w:sz w:val="32"/>
          <w:szCs w:val="32"/>
        </w:rPr>
        <w:t xml:space="preserve"> плотные непроницаемые брюки, возможно, джинсы с утеплителем.</w:t>
      </w:r>
    </w:p>
    <w:p w:rsidR="00F65B16" w:rsidRPr="00F65B16" w:rsidRDefault="00F65B16" w:rsidP="00F65B16">
      <w:pPr>
        <w:jc w:val="both"/>
        <w:rPr>
          <w:rFonts w:ascii="Times New Roman" w:hAnsi="Times New Roman" w:cs="Times New Roman"/>
          <w:sz w:val="32"/>
          <w:szCs w:val="32"/>
        </w:rPr>
      </w:pPr>
      <w:r w:rsidRPr="00F87559">
        <w:rPr>
          <w:rFonts w:ascii="Times New Roman" w:hAnsi="Times New Roman" w:cs="Times New Roman"/>
          <w:b/>
          <w:sz w:val="32"/>
          <w:szCs w:val="32"/>
          <w:u w:val="single"/>
        </w:rPr>
        <w:t>4.Обувь:</w:t>
      </w:r>
      <w:r w:rsidRPr="00F65B16">
        <w:rPr>
          <w:rFonts w:ascii="Times New Roman" w:hAnsi="Times New Roman" w:cs="Times New Roman"/>
          <w:sz w:val="32"/>
          <w:szCs w:val="32"/>
        </w:rPr>
        <w:t xml:space="preserve"> резиновые сапоги с утеплённым войлоком или мембранные ботинки.</w:t>
      </w:r>
    </w:p>
    <w:p w:rsidR="00F65B16" w:rsidRPr="00F65B16" w:rsidRDefault="00F65B16" w:rsidP="00F65B16">
      <w:pPr>
        <w:jc w:val="both"/>
        <w:rPr>
          <w:rFonts w:ascii="Times New Roman" w:hAnsi="Times New Roman" w:cs="Times New Roman"/>
          <w:sz w:val="32"/>
          <w:szCs w:val="32"/>
        </w:rPr>
      </w:pPr>
      <w:r w:rsidRPr="00F87559">
        <w:rPr>
          <w:rFonts w:ascii="Times New Roman" w:hAnsi="Times New Roman" w:cs="Times New Roman"/>
          <w:b/>
          <w:sz w:val="32"/>
          <w:szCs w:val="32"/>
          <w:u w:val="single"/>
        </w:rPr>
        <w:t>5.Аксессуары:</w:t>
      </w:r>
      <w:r w:rsidRPr="00F65B16">
        <w:rPr>
          <w:rFonts w:ascii="Times New Roman" w:hAnsi="Times New Roman" w:cs="Times New Roman"/>
          <w:sz w:val="32"/>
          <w:szCs w:val="32"/>
        </w:rPr>
        <w:t xml:space="preserve"> перчатки, лёгкий шарфик, не слишком толстая шапочка.</w:t>
      </w:r>
    </w:p>
    <w:p w:rsidR="00F65B16" w:rsidRDefault="00F14D89" w:rsidP="00F65B16">
      <w:pPr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-71755</wp:posOffset>
            </wp:positionH>
            <wp:positionV relativeFrom="margin">
              <wp:posOffset>5389880</wp:posOffset>
            </wp:positionV>
            <wp:extent cx="5928995" cy="3947795"/>
            <wp:effectExtent l="19050" t="0" r="0" b="0"/>
            <wp:wrapSquare wrapText="bothSides"/>
            <wp:docPr id="25" name="Рисунок 25" descr="C:\Users\IVAN\Desktop\по по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IVAN\Desktop\по погод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94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5B16" w:rsidRPr="00F65B16">
        <w:rPr>
          <w:rFonts w:ascii="Times New Roman" w:hAnsi="Times New Roman" w:cs="Times New Roman"/>
          <w:i/>
          <w:sz w:val="32"/>
          <w:szCs w:val="32"/>
        </w:rPr>
        <w:t>!!!Все вещи, которые вы надеваете на ребёнка осенью, должны быть из натуральной ткани, хорошо пропускать воздух, сохранять тепло и отталкивать влагу.</w:t>
      </w:r>
    </w:p>
    <w:p w:rsidR="00F14D89" w:rsidRPr="00BA7531" w:rsidRDefault="00BA7531" w:rsidP="00F65B16">
      <w:pPr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A753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Обратите внимание на алгоритм одевания ребенка осенью!</w:t>
      </w:r>
    </w:p>
    <w:p w:rsidR="00F14D89" w:rsidRDefault="00F14D89" w:rsidP="00F65B16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14D89" w:rsidRPr="00F65B16" w:rsidRDefault="00BA7531" w:rsidP="00F65B16">
      <w:pPr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-276225</wp:posOffset>
            </wp:positionH>
            <wp:positionV relativeFrom="margin">
              <wp:posOffset>882650</wp:posOffset>
            </wp:positionV>
            <wp:extent cx="6047740" cy="4507230"/>
            <wp:effectExtent l="19050" t="0" r="0" b="0"/>
            <wp:wrapSquare wrapText="bothSides"/>
            <wp:docPr id="29" name="Рисунок 29" descr="C:\Users\IVAN\Desktop\алгоритм осен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IVAN\Desktop\алгоритм осенью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450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4D89">
        <w:pict>
          <v:shape id="_x0000_i1027" type="#_x0000_t75" alt="" style="width:23.7pt;height:23.7pt"/>
        </w:pict>
      </w:r>
    </w:p>
    <w:p w:rsidR="00C927FA" w:rsidRPr="00F65B16" w:rsidRDefault="00C927FA" w:rsidP="00F65B16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C927FA" w:rsidRPr="00F6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B3A49"/>
    <w:multiLevelType w:val="multilevel"/>
    <w:tmpl w:val="7AE2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5F4852"/>
    <w:multiLevelType w:val="multilevel"/>
    <w:tmpl w:val="04A818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0"/>
    <w:lvlOverride w:ilvl="0">
      <w:startOverride w:val="4"/>
    </w:lvlOverride>
  </w:num>
  <w:num w:numId="6">
    <w:abstractNumId w:val="0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93CB0"/>
    <w:rsid w:val="00037690"/>
    <w:rsid w:val="00562D67"/>
    <w:rsid w:val="005E0B19"/>
    <w:rsid w:val="00651D71"/>
    <w:rsid w:val="00794AE6"/>
    <w:rsid w:val="009979AD"/>
    <w:rsid w:val="00A17980"/>
    <w:rsid w:val="00BA7531"/>
    <w:rsid w:val="00C927FA"/>
    <w:rsid w:val="00D102B0"/>
    <w:rsid w:val="00E40D56"/>
    <w:rsid w:val="00F14D89"/>
    <w:rsid w:val="00F63E4D"/>
    <w:rsid w:val="00F65B16"/>
    <w:rsid w:val="00F87559"/>
    <w:rsid w:val="00F93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CB0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E40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40D56"/>
  </w:style>
  <w:style w:type="character" w:customStyle="1" w:styleId="c1">
    <w:name w:val="c1"/>
    <w:basedOn w:val="a0"/>
    <w:rsid w:val="00E40D56"/>
  </w:style>
  <w:style w:type="paragraph" w:customStyle="1" w:styleId="c2">
    <w:name w:val="c2"/>
    <w:basedOn w:val="a"/>
    <w:rsid w:val="00E40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E40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40D56"/>
  </w:style>
  <w:style w:type="character" w:customStyle="1" w:styleId="c12">
    <w:name w:val="c12"/>
    <w:basedOn w:val="a0"/>
    <w:rsid w:val="00E40D56"/>
  </w:style>
  <w:style w:type="character" w:customStyle="1" w:styleId="c5">
    <w:name w:val="c5"/>
    <w:basedOn w:val="a0"/>
    <w:rsid w:val="00E40D56"/>
  </w:style>
  <w:style w:type="character" w:customStyle="1" w:styleId="c10">
    <w:name w:val="c10"/>
    <w:basedOn w:val="a0"/>
    <w:rsid w:val="00E40D56"/>
  </w:style>
  <w:style w:type="character" w:customStyle="1" w:styleId="c6">
    <w:name w:val="c6"/>
    <w:basedOn w:val="a0"/>
    <w:rsid w:val="00E40D56"/>
  </w:style>
  <w:style w:type="character" w:customStyle="1" w:styleId="c19">
    <w:name w:val="c19"/>
    <w:basedOn w:val="a0"/>
    <w:rsid w:val="00E40D56"/>
  </w:style>
  <w:style w:type="paragraph" w:styleId="a5">
    <w:name w:val="Normal (Web)"/>
    <w:basedOn w:val="a"/>
    <w:uiPriority w:val="99"/>
    <w:semiHidden/>
    <w:unhideWhenUsed/>
    <w:rsid w:val="0056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62D67"/>
    <w:rPr>
      <w:color w:val="0000FF"/>
      <w:u w:val="single"/>
    </w:rPr>
  </w:style>
  <w:style w:type="paragraph" w:customStyle="1" w:styleId="richfactdown-paragraph">
    <w:name w:val="richfactdown-paragraph"/>
    <w:basedOn w:val="a"/>
    <w:rsid w:val="00F6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65B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halvacard.ru/smart-shopping/kak-ya-obnovila-osennii-garderob?utm_content=url--kak-odet-rebenka-osenyu-spisok-veshchey-dlya-raznykh-vozrasto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28</cp:revision>
  <dcterms:created xsi:type="dcterms:W3CDTF">2024-09-22T06:14:00Z</dcterms:created>
  <dcterms:modified xsi:type="dcterms:W3CDTF">2024-09-22T07:06:00Z</dcterms:modified>
</cp:coreProperties>
</file>